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9DA" w:rsidRDefault="00937AA7" w:rsidP="00937AA7">
      <w:pPr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Heti feladat</w:t>
      </w:r>
    </w:p>
    <w:p w:rsidR="00937AA7" w:rsidRDefault="00937AA7" w:rsidP="00937AA7">
      <w:pPr>
        <w:jc w:val="center"/>
        <w:rPr>
          <w:b/>
          <w:sz w:val="24"/>
        </w:rPr>
      </w:pPr>
      <w:r>
        <w:rPr>
          <w:b/>
          <w:sz w:val="24"/>
        </w:rPr>
        <w:t>4. osztály</w:t>
      </w:r>
    </w:p>
    <w:p w:rsidR="00937AA7" w:rsidRDefault="00937AA7" w:rsidP="00937AA7">
      <w:pPr>
        <w:jc w:val="center"/>
        <w:rPr>
          <w:b/>
          <w:sz w:val="24"/>
        </w:rPr>
      </w:pPr>
      <w:r>
        <w:rPr>
          <w:b/>
          <w:sz w:val="24"/>
        </w:rPr>
        <w:t>2020.04.20.</w:t>
      </w:r>
    </w:p>
    <w:p w:rsidR="00937AA7" w:rsidRDefault="00937AA7" w:rsidP="00937AA7">
      <w:pPr>
        <w:jc w:val="center"/>
        <w:rPr>
          <w:b/>
          <w:sz w:val="24"/>
        </w:rPr>
      </w:pPr>
    </w:p>
    <w:p w:rsidR="00937AA7" w:rsidRDefault="00937AA7" w:rsidP="00937AA7">
      <w:pPr>
        <w:rPr>
          <w:b/>
          <w:sz w:val="24"/>
        </w:rPr>
      </w:pPr>
      <w:r>
        <w:rPr>
          <w:b/>
          <w:sz w:val="24"/>
        </w:rPr>
        <w:t xml:space="preserve">Határidő: 2020.04.24. </w:t>
      </w:r>
    </w:p>
    <w:p w:rsidR="00037C21" w:rsidRDefault="00037C21" w:rsidP="00937AA7">
      <w:pPr>
        <w:rPr>
          <w:b/>
          <w:sz w:val="24"/>
        </w:rPr>
      </w:pPr>
    </w:p>
    <w:p w:rsidR="00937AA7" w:rsidRDefault="00037C21" w:rsidP="00937AA7">
      <w:pPr>
        <w:rPr>
          <w:b/>
          <w:sz w:val="24"/>
        </w:rPr>
      </w:pPr>
      <w:r>
        <w:rPr>
          <w:b/>
          <w:sz w:val="24"/>
        </w:rPr>
        <w:t>1. Olvasd el az alábbi szöveget! Írj a környezetfüzetedbe vagy egy lapra néhány olyan dolgot, amellyel te is hozzá</w:t>
      </w:r>
      <w:r w:rsidR="008667A9">
        <w:rPr>
          <w:b/>
          <w:sz w:val="24"/>
        </w:rPr>
        <w:t xml:space="preserve"> járulhatsz a Föld </w:t>
      </w:r>
      <w:r>
        <w:rPr>
          <w:b/>
          <w:sz w:val="24"/>
        </w:rPr>
        <w:t>védelméhez!</w:t>
      </w:r>
      <w:r>
        <w:rPr>
          <w:b/>
          <w:sz w:val="24"/>
        </w:rPr>
        <w:br/>
        <w:t xml:space="preserve">Nézd meg a </w:t>
      </w:r>
      <w:proofErr w:type="spellStart"/>
      <w:r>
        <w:rPr>
          <w:b/>
          <w:sz w:val="24"/>
        </w:rPr>
        <w:t>youtubeon</w:t>
      </w:r>
      <w:proofErr w:type="spellEnd"/>
      <w:r>
        <w:rPr>
          <w:b/>
          <w:sz w:val="24"/>
        </w:rPr>
        <w:t xml:space="preserve"> is az ehhez kapcsolódó videókat! </w:t>
      </w:r>
    </w:p>
    <w:p w:rsidR="00937AA7" w:rsidRPr="00937AA7" w:rsidRDefault="00937AA7" w:rsidP="00937AA7">
      <w:pPr>
        <w:rPr>
          <w:rFonts w:asciiTheme="majorHAnsi" w:hAnsiTheme="majorHAnsi" w:cstheme="majorHAnsi"/>
        </w:rPr>
      </w:pPr>
      <w:r>
        <w:rPr>
          <w:rStyle w:val="Kiemels2"/>
        </w:rPr>
        <w:t>Föld napja rövid története</w:t>
      </w:r>
      <w:r>
        <w:br/>
      </w:r>
      <w:r>
        <w:br/>
        <w:t xml:space="preserve">Az első Föld napján 1970-ben, Denis Hayes amerikai egyetemista kezdeményezésére, 1970. </w:t>
      </w:r>
      <w:r w:rsidRPr="00937AA7">
        <w:rPr>
          <w:b/>
        </w:rPr>
        <w:t xml:space="preserve">április </w:t>
      </w:r>
      <w:r w:rsidRPr="00937AA7">
        <w:rPr>
          <w:rFonts w:asciiTheme="majorHAnsi" w:hAnsiTheme="majorHAnsi" w:cstheme="majorHAnsi"/>
          <w:b/>
        </w:rPr>
        <w:t>22</w:t>
      </w:r>
      <w:r w:rsidRPr="00937AA7">
        <w:rPr>
          <w:rFonts w:asciiTheme="majorHAnsi" w:hAnsiTheme="majorHAnsi" w:cstheme="majorHAnsi"/>
        </w:rPr>
        <w:t>-én 25 millió amerikai emelte fel szavát a természetért. Ez a történelmi jelentőségű esemény az Egyesült Államokban – és az ország határain túl is – fontos változásokat hozott: az USA-ban szigorú törvények születtek.  A levegő és a vizek védelmére új környezetvédő szervezetek alakultak, és több millió ember tért át ökológiailag érzékenyebb életvitelre.</w:t>
      </w:r>
      <w:r w:rsidRPr="00937AA7">
        <w:rPr>
          <w:rFonts w:asciiTheme="majorHAnsi" w:hAnsiTheme="majorHAnsi" w:cstheme="majorHAnsi"/>
        </w:rPr>
        <w:br/>
        <w:t>1990-ben már világmozgalommá vált. Magyarország is csatlakozott. 1990-ben megalapították a Föld Napja Alapítványt.</w:t>
      </w:r>
    </w:p>
    <w:p w:rsidR="00937AA7" w:rsidRPr="00937AA7" w:rsidRDefault="00937AA7" w:rsidP="00937AA7">
      <w:pPr>
        <w:pStyle w:val="NormlWeb"/>
        <w:rPr>
          <w:rFonts w:asciiTheme="majorHAnsi" w:hAnsiTheme="majorHAnsi" w:cstheme="majorHAnsi"/>
        </w:rPr>
      </w:pPr>
      <w:r w:rsidRPr="00937AA7">
        <w:rPr>
          <w:rFonts w:asciiTheme="majorHAnsi" w:hAnsiTheme="majorHAnsi" w:cstheme="majorHAnsi"/>
        </w:rPr>
        <w:t>Húsz évvel később Denis Hayes és barátai, az ökológiai válság jeleit – a bioszféra pusztulását, az ipari szennyezést, az őserdők irtását, a sivatagosodást, az üvegházhatást, az ózonlyukakat, a veszélyes hulladékokat, a túlnépesedést, a savas esőt, az óceánok szen</w:t>
      </w:r>
      <w:r>
        <w:rPr>
          <w:rFonts w:asciiTheme="majorHAnsi" w:hAnsiTheme="majorHAnsi" w:cstheme="majorHAnsi"/>
        </w:rPr>
        <w:t>nyezettségét stb. – látva kezde</w:t>
      </w:r>
      <w:r w:rsidRPr="00937AA7">
        <w:rPr>
          <w:rFonts w:asciiTheme="majorHAnsi" w:hAnsiTheme="majorHAnsi" w:cstheme="majorHAnsi"/>
        </w:rPr>
        <w:t xml:space="preserve">ményezték, hogy az 1990-es évek </w:t>
      </w:r>
      <w:r w:rsidRPr="00937AA7">
        <w:rPr>
          <w:rStyle w:val="Kiemels"/>
          <w:rFonts w:asciiTheme="majorHAnsi" w:hAnsiTheme="majorHAnsi" w:cstheme="majorHAnsi"/>
        </w:rPr>
        <w:t>a környezet évtizedeként</w:t>
      </w:r>
      <w:r w:rsidRPr="00937AA7">
        <w:rPr>
          <w:rFonts w:asciiTheme="majorHAnsi" w:hAnsiTheme="majorHAnsi" w:cstheme="majorHAnsi"/>
        </w:rPr>
        <w:t xml:space="preserve"> a közös felelősségre hívják fel a figyelmet.</w:t>
      </w:r>
    </w:p>
    <w:p w:rsidR="00937AA7" w:rsidRDefault="00937AA7" w:rsidP="00937AA7">
      <w:pPr>
        <w:pStyle w:val="NormlWeb"/>
        <w:rPr>
          <w:rFonts w:asciiTheme="majorHAnsi" w:hAnsiTheme="majorHAnsi" w:cstheme="majorHAnsi"/>
        </w:rPr>
      </w:pPr>
      <w:r w:rsidRPr="00937AA7">
        <w:rPr>
          <w:rFonts w:asciiTheme="majorHAnsi" w:hAnsiTheme="majorHAnsi" w:cstheme="majorHAnsi"/>
        </w:rPr>
        <w:t xml:space="preserve">Ennek érdekében Denis Hayes és barátai 1989-ben Kaliforniában létrehozták a Föld Napja Nemzetközi Hírközpontot, és havonta küldtek hírlevelet a világ minden országába, hogy a városi tömeg-felvonulásoktól kezdve szabadegyetemi előadásokig, faültetéstől a hulladékok újrahasznosításának megszervezéséig, a nemzetközi hírközlési rendszerek bevonásától falusi majálisokig sokféle akcióval ünnepeljék </w:t>
      </w:r>
      <w:r w:rsidRPr="00937AA7">
        <w:rPr>
          <w:rStyle w:val="Kiemels2"/>
          <w:rFonts w:asciiTheme="majorHAnsi" w:hAnsiTheme="majorHAnsi" w:cstheme="majorHAnsi"/>
        </w:rPr>
        <w:t>április 22-én a Föld napját</w:t>
      </w:r>
      <w:r w:rsidRPr="00937AA7">
        <w:rPr>
          <w:rFonts w:asciiTheme="majorHAnsi" w:hAnsiTheme="majorHAnsi" w:cstheme="majorHAnsi"/>
        </w:rPr>
        <w:t xml:space="preserve"> a világ minden országában, a környezetbarát, fenntartható társadalom közös vágyával. Több mint 140 ország 200 millió környezetért aggódó polgára, civil szervezetek válaszoltak felhívásukra, és városok, falvak, iskolák, környezetvédő szervezetek mind-mind saját programmal, a legkülönfélébb módon tették emlékezetessé és világméretűvé ezt a napot.</w:t>
      </w:r>
    </w:p>
    <w:p w:rsidR="00937AA7" w:rsidRDefault="008667A9" w:rsidP="00937AA7">
      <w:pPr>
        <w:pStyle w:val="Norm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539524" cy="2560320"/>
            <wp:effectExtent l="0" t="0" r="444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ölddal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583" cy="258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A9" w:rsidRDefault="008667A9" w:rsidP="00937AA7">
      <w:pPr>
        <w:pStyle w:val="NormlWeb"/>
        <w:rPr>
          <w:rFonts w:asciiTheme="minorHAnsi" w:hAnsiTheme="minorHAnsi" w:cstheme="minorHAnsi"/>
        </w:rPr>
      </w:pPr>
    </w:p>
    <w:p w:rsidR="008667A9" w:rsidRDefault="008667A9" w:rsidP="00937AA7">
      <w:pPr>
        <w:pStyle w:val="Norm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760720" cy="26860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öldnapj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88" w:rsidRDefault="00780E88" w:rsidP="00937AA7">
      <w:pPr>
        <w:pStyle w:val="NormlWeb"/>
        <w:rPr>
          <w:rFonts w:asciiTheme="minorHAnsi" w:hAnsiTheme="minorHAnsi" w:cstheme="minorHAnsi"/>
        </w:rPr>
      </w:pPr>
    </w:p>
    <w:p w:rsidR="00780E88" w:rsidRDefault="00780E88" w:rsidP="00937AA7">
      <w:pPr>
        <w:pStyle w:val="NormlWeb"/>
        <w:rPr>
          <w:rFonts w:asciiTheme="minorHAnsi" w:hAnsiTheme="minorHAnsi" w:cstheme="minorHAnsi"/>
        </w:rPr>
      </w:pPr>
    </w:p>
    <w:p w:rsidR="00780E88" w:rsidRDefault="00780E88" w:rsidP="00937AA7">
      <w:pPr>
        <w:pStyle w:val="NormlWeb"/>
        <w:rPr>
          <w:rFonts w:asciiTheme="minorHAnsi" w:hAnsiTheme="minorHAnsi" w:cstheme="minorHAnsi"/>
        </w:rPr>
      </w:pPr>
    </w:p>
    <w:p w:rsidR="00780E88" w:rsidRDefault="00780E88" w:rsidP="00937AA7">
      <w:pPr>
        <w:pStyle w:val="NormlWeb"/>
        <w:rPr>
          <w:rFonts w:asciiTheme="minorHAnsi" w:hAnsiTheme="minorHAnsi" w:cstheme="minorHAnsi"/>
        </w:rPr>
      </w:pPr>
    </w:p>
    <w:p w:rsidR="00780E88" w:rsidRDefault="00780E88" w:rsidP="00937AA7">
      <w:pPr>
        <w:pStyle w:val="NormlWeb"/>
        <w:rPr>
          <w:rFonts w:asciiTheme="minorHAnsi" w:hAnsiTheme="minorHAnsi" w:cstheme="minorHAnsi"/>
        </w:rPr>
      </w:pPr>
    </w:p>
    <w:p w:rsidR="00780E88" w:rsidRDefault="00780E88" w:rsidP="00937AA7">
      <w:pPr>
        <w:pStyle w:val="NormlWeb"/>
        <w:rPr>
          <w:rFonts w:asciiTheme="minorHAnsi" w:hAnsiTheme="minorHAnsi" w:cstheme="minorHAnsi"/>
        </w:rPr>
      </w:pPr>
    </w:p>
    <w:p w:rsidR="00780E88" w:rsidRDefault="00780E88" w:rsidP="00937AA7">
      <w:pPr>
        <w:pStyle w:val="NormlWeb"/>
        <w:rPr>
          <w:rFonts w:asciiTheme="minorHAnsi" w:hAnsiTheme="minorHAnsi" w:cstheme="minorHAnsi"/>
        </w:rPr>
      </w:pPr>
    </w:p>
    <w:p w:rsidR="00780E88" w:rsidRDefault="00780E88" w:rsidP="00937AA7">
      <w:pPr>
        <w:pStyle w:val="NormlWeb"/>
        <w:rPr>
          <w:rFonts w:asciiTheme="minorHAnsi" w:hAnsiTheme="minorHAnsi" w:cstheme="minorHAnsi"/>
        </w:rPr>
      </w:pPr>
    </w:p>
    <w:p w:rsidR="00780E88" w:rsidRDefault="00780E88" w:rsidP="00937AA7">
      <w:pPr>
        <w:pStyle w:val="NormlWeb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Matematika: </w:t>
      </w:r>
    </w:p>
    <w:p w:rsidR="00780E88" w:rsidRDefault="00780E88" w:rsidP="00937AA7">
      <w:pPr>
        <w:pStyle w:val="NormlWeb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Végezd el az alábbi számításokat! </w:t>
      </w:r>
    </w:p>
    <w:p w:rsidR="00780E88" w:rsidRDefault="00780E88" w:rsidP="00937AA7">
      <w:pPr>
        <w:pStyle w:val="NormlWeb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7680960" cy="5760720"/>
            <wp:effectExtent l="7620" t="0" r="381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20_0801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88" w:rsidRDefault="00780E88" w:rsidP="00937AA7">
      <w:pPr>
        <w:pStyle w:val="NormlWeb"/>
        <w:rPr>
          <w:rFonts w:asciiTheme="minorHAnsi" w:hAnsiTheme="minorHAnsi" w:cstheme="minorHAnsi"/>
          <w:b/>
        </w:rPr>
      </w:pPr>
    </w:p>
    <w:p w:rsidR="00780E88" w:rsidRDefault="00780E88" w:rsidP="00937AA7">
      <w:pPr>
        <w:pStyle w:val="NormlWeb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41be57b312a99e618f0ec4d844d26e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9A" w:rsidRDefault="00CF7F9A" w:rsidP="00937AA7">
      <w:pPr>
        <w:pStyle w:val="NormlWeb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5760720" cy="81343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efd5b2ce60dc95d5cced566664c462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17" w:rsidRDefault="00713617" w:rsidP="00937AA7">
      <w:pPr>
        <w:pStyle w:val="NormlWeb"/>
        <w:rPr>
          <w:rFonts w:asciiTheme="minorHAnsi" w:hAnsiTheme="minorHAnsi" w:cstheme="minorHAnsi"/>
          <w:b/>
        </w:rPr>
      </w:pPr>
    </w:p>
    <w:p w:rsidR="00937AA7" w:rsidRDefault="00937AA7" w:rsidP="00937AA7">
      <w:pPr>
        <w:rPr>
          <w:rFonts w:eastAsia="Times New Roman" w:cstheme="minorHAnsi"/>
          <w:b/>
          <w:sz w:val="24"/>
          <w:szCs w:val="24"/>
          <w:lang w:eastAsia="hu-HU"/>
        </w:rPr>
      </w:pPr>
    </w:p>
    <w:p w:rsidR="0022460B" w:rsidRDefault="0022460B" w:rsidP="00937AA7">
      <w:pPr>
        <w:rPr>
          <w:rFonts w:eastAsia="Times New Roman" w:cstheme="minorHAnsi"/>
          <w:b/>
          <w:sz w:val="24"/>
          <w:szCs w:val="24"/>
          <w:lang w:eastAsia="hu-HU"/>
        </w:rPr>
      </w:pPr>
      <w:r>
        <w:rPr>
          <w:rFonts w:eastAsia="Times New Roman" w:cstheme="minorHAnsi"/>
          <w:b/>
          <w:sz w:val="24"/>
          <w:szCs w:val="24"/>
          <w:lang w:eastAsia="hu-HU"/>
        </w:rPr>
        <w:t>Nyelvtan:</w:t>
      </w:r>
    </w:p>
    <w:p w:rsidR="0022460B" w:rsidRDefault="0022460B" w:rsidP="00937AA7">
      <w:pPr>
        <w:rPr>
          <w:rFonts w:eastAsia="Times New Roman" w:cstheme="minorHAnsi"/>
          <w:b/>
          <w:sz w:val="24"/>
          <w:szCs w:val="24"/>
          <w:lang w:eastAsia="hu-HU"/>
        </w:rPr>
      </w:pPr>
      <w:r>
        <w:rPr>
          <w:rFonts w:eastAsia="Times New Roman" w:cstheme="minorHAnsi"/>
          <w:b/>
          <w:sz w:val="24"/>
          <w:szCs w:val="24"/>
          <w:lang w:eastAsia="hu-HU"/>
        </w:rPr>
        <w:t xml:space="preserve">Igék gyakorlása. Ismételjük át az igékről tanultakat! Oldd meg a feladatlapot! </w:t>
      </w:r>
    </w:p>
    <w:p w:rsidR="0022460B" w:rsidRDefault="0022460B" w:rsidP="00937AA7">
      <w:pPr>
        <w:rPr>
          <w:sz w:val="24"/>
        </w:rPr>
      </w:pPr>
      <w:r>
        <w:rPr>
          <w:noProof/>
          <w:sz w:val="24"/>
          <w:lang w:eastAsia="hu-HU"/>
        </w:rPr>
        <w:drawing>
          <wp:inline distT="0" distB="0" distL="0" distR="0">
            <wp:extent cx="5760720" cy="41783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1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0B" w:rsidRDefault="0022460B" w:rsidP="00937AA7">
      <w:pPr>
        <w:rPr>
          <w:sz w:val="24"/>
        </w:rPr>
      </w:pPr>
    </w:p>
    <w:p w:rsidR="0022460B" w:rsidRDefault="0022460B" w:rsidP="00937AA7">
      <w:pPr>
        <w:rPr>
          <w:sz w:val="24"/>
        </w:rPr>
      </w:pPr>
      <w:r>
        <w:rPr>
          <w:noProof/>
          <w:sz w:val="24"/>
          <w:lang w:eastAsia="hu-HU"/>
        </w:rPr>
        <w:drawing>
          <wp:inline distT="0" distB="0" distL="0" distR="0">
            <wp:extent cx="2551921" cy="3622431"/>
            <wp:effectExtent l="0" t="0" r="127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ge nyelvtani tábl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761" cy="366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0B" w:rsidRDefault="0022460B" w:rsidP="00937AA7">
      <w:pPr>
        <w:rPr>
          <w:sz w:val="24"/>
        </w:rPr>
      </w:pPr>
      <w:r>
        <w:rPr>
          <w:noProof/>
          <w:sz w:val="24"/>
          <w:lang w:eastAsia="hu-HU"/>
        </w:rPr>
        <w:drawing>
          <wp:inline distT="0" distB="0" distL="0" distR="0">
            <wp:extent cx="5760720" cy="8151495"/>
            <wp:effectExtent l="0" t="0" r="0" b="190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f270956b23567377fdf936aba6691a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9A" w:rsidRDefault="00CF7F9A" w:rsidP="00937AA7">
      <w:pPr>
        <w:rPr>
          <w:sz w:val="24"/>
        </w:rPr>
      </w:pPr>
      <w:r>
        <w:rPr>
          <w:noProof/>
          <w:sz w:val="24"/>
          <w:lang w:eastAsia="hu-HU"/>
        </w:rPr>
        <w:drawing>
          <wp:inline distT="0" distB="0" distL="0" distR="0">
            <wp:extent cx="5760720" cy="8151495"/>
            <wp:effectExtent l="0" t="0" r="0" b="190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a8c8b9e02f8d8fe803a623ecc6a8e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CEC" w:rsidRDefault="006E5CEC" w:rsidP="00937AA7">
      <w:pPr>
        <w:rPr>
          <w:sz w:val="24"/>
        </w:rPr>
      </w:pPr>
    </w:p>
    <w:p w:rsidR="006E5CEC" w:rsidRDefault="006E5CEC" w:rsidP="00937AA7">
      <w:pPr>
        <w:rPr>
          <w:sz w:val="24"/>
        </w:rPr>
      </w:pPr>
    </w:p>
    <w:p w:rsidR="006E5CEC" w:rsidRDefault="006E5CEC" w:rsidP="00937AA7">
      <w:pPr>
        <w:rPr>
          <w:b/>
          <w:sz w:val="24"/>
        </w:rPr>
      </w:pPr>
      <w:r>
        <w:rPr>
          <w:b/>
          <w:sz w:val="24"/>
        </w:rPr>
        <w:t xml:space="preserve">Rajz: </w:t>
      </w:r>
    </w:p>
    <w:p w:rsidR="006E5CEC" w:rsidRDefault="006E5CEC" w:rsidP="00937AA7">
      <w:pPr>
        <w:rPr>
          <w:b/>
          <w:sz w:val="24"/>
        </w:rPr>
      </w:pPr>
      <w:r>
        <w:rPr>
          <w:b/>
          <w:sz w:val="24"/>
        </w:rPr>
        <w:t xml:space="preserve">Készíts egy rajzot a Föld napja (április 22.) alkalmából! Bármilyen technikát használhatsz! </w:t>
      </w:r>
    </w:p>
    <w:p w:rsidR="006E5CEC" w:rsidRDefault="006E5CEC" w:rsidP="00937AA7">
      <w:pPr>
        <w:rPr>
          <w:b/>
          <w:sz w:val="24"/>
        </w:rPr>
      </w:pPr>
      <w:r>
        <w:rPr>
          <w:b/>
          <w:sz w:val="24"/>
        </w:rPr>
        <w:t xml:space="preserve">Íme, néhány ötlet: </w:t>
      </w:r>
    </w:p>
    <w:p w:rsidR="006E5CEC" w:rsidRDefault="006E5CEC" w:rsidP="00937AA7">
      <w:pPr>
        <w:rPr>
          <w:b/>
          <w:sz w:val="24"/>
        </w:rPr>
      </w:pPr>
      <w:r>
        <w:rPr>
          <w:b/>
          <w:noProof/>
          <w:sz w:val="24"/>
          <w:lang w:eastAsia="hu-HU"/>
        </w:rPr>
        <w:drawing>
          <wp:inline distT="0" distB="0" distL="0" distR="0">
            <wp:extent cx="2543175" cy="1800225"/>
            <wp:effectExtent l="0" t="0" r="9525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hu-HU"/>
        </w:rPr>
        <w:drawing>
          <wp:inline distT="0" distB="0" distL="0" distR="0">
            <wp:extent cx="2533650" cy="180022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dex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hu-HU"/>
        </w:rPr>
        <w:drawing>
          <wp:inline distT="0" distB="0" distL="0" distR="0">
            <wp:extent cx="1962150" cy="233362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dex12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hu-HU"/>
        </w:rPr>
        <w:drawing>
          <wp:inline distT="0" distB="0" distL="0" distR="0">
            <wp:extent cx="2543175" cy="180022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dex323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hu-HU"/>
        </w:rPr>
        <w:drawing>
          <wp:inline distT="0" distB="0" distL="0" distR="0">
            <wp:extent cx="2562225" cy="1781175"/>
            <wp:effectExtent l="0" t="0" r="9525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dex324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hu-HU"/>
        </w:rPr>
        <w:drawing>
          <wp:inline distT="0" distB="0" distL="0" distR="0">
            <wp:extent cx="1905000" cy="19050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dex545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9A" w:rsidRDefault="00E5489A" w:rsidP="00937AA7">
      <w:pPr>
        <w:rPr>
          <w:b/>
          <w:sz w:val="24"/>
        </w:rPr>
      </w:pPr>
    </w:p>
    <w:p w:rsidR="00E5489A" w:rsidRDefault="00E5489A" w:rsidP="00937AA7">
      <w:pPr>
        <w:rPr>
          <w:b/>
          <w:sz w:val="24"/>
        </w:rPr>
      </w:pPr>
      <w:r>
        <w:rPr>
          <w:b/>
          <w:sz w:val="24"/>
        </w:rPr>
        <w:t xml:space="preserve">Készíts rajzot egy számodra kedves madárról is! </w:t>
      </w:r>
    </w:p>
    <w:p w:rsidR="00E5489A" w:rsidRDefault="00E5489A" w:rsidP="00937AA7">
      <w:pPr>
        <w:rPr>
          <w:b/>
          <w:sz w:val="24"/>
        </w:rPr>
      </w:pPr>
    </w:p>
    <w:p w:rsidR="00E5489A" w:rsidRDefault="00E5489A" w:rsidP="00937AA7">
      <w:pPr>
        <w:rPr>
          <w:b/>
          <w:sz w:val="24"/>
        </w:rPr>
      </w:pPr>
      <w:r>
        <w:rPr>
          <w:b/>
          <w:sz w:val="24"/>
        </w:rPr>
        <w:t xml:space="preserve">Tankönyvi feladatok: </w:t>
      </w:r>
    </w:p>
    <w:p w:rsidR="00E5489A" w:rsidRPr="00E5489A" w:rsidRDefault="00E5489A" w:rsidP="00E5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489A">
        <w:rPr>
          <w:rFonts w:ascii="Times New Roman" w:eastAsia="Times New Roman" w:hAnsi="Times New Roman" w:cs="Times New Roman"/>
          <w:sz w:val="24"/>
          <w:szCs w:val="24"/>
          <w:lang w:eastAsia="hu-HU"/>
        </w:rPr>
        <w:t>Olvasás: 186-191. o. El kell olvasni, a válaszokat aláhúzni, és a feladatlapok munkafüzet 88,89.91. oldalán ehhez válasszatok magatoknak 1-1 feladatot.</w:t>
      </w:r>
    </w:p>
    <w:p w:rsidR="00E5489A" w:rsidRDefault="00E5489A" w:rsidP="00E5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5489A" w:rsidRPr="00E5489A" w:rsidRDefault="00E5489A" w:rsidP="00E5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489A">
        <w:rPr>
          <w:rFonts w:ascii="Times New Roman" w:eastAsia="Times New Roman" w:hAnsi="Times New Roman" w:cs="Times New Roman"/>
          <w:sz w:val="24"/>
          <w:szCs w:val="24"/>
          <w:lang w:eastAsia="hu-HU"/>
        </w:rPr>
        <w:t>Magyar nyelvi munkafüzet: 60/5,6,7. 61/8,9,10,11.</w:t>
      </w:r>
    </w:p>
    <w:p w:rsidR="00E5489A" w:rsidRDefault="00E5489A" w:rsidP="00E5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489A">
        <w:rPr>
          <w:rFonts w:ascii="Times New Roman" w:eastAsia="Times New Roman" w:hAnsi="Times New Roman" w:cs="Times New Roman"/>
          <w:sz w:val="24"/>
          <w:szCs w:val="24"/>
          <w:lang w:eastAsia="hu-HU"/>
        </w:rPr>
        <w:t>Fogalmazás: 55/3a -füzetbe. Emlékeztető: kötőjel kerül a mondat elé, amikor valaki megszólal.</w:t>
      </w:r>
    </w:p>
    <w:p w:rsidR="00E5489A" w:rsidRPr="00E5489A" w:rsidRDefault="00E5489A" w:rsidP="00E5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5489A" w:rsidRDefault="00E5489A" w:rsidP="00E5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489A">
        <w:rPr>
          <w:rFonts w:ascii="Times New Roman" w:eastAsia="Times New Roman" w:hAnsi="Times New Roman" w:cs="Times New Roman"/>
          <w:sz w:val="24"/>
          <w:szCs w:val="24"/>
          <w:lang w:eastAsia="hu-HU"/>
        </w:rPr>
        <w:t>Mat.mf.64/ 1, 3 szorgalmi 65/4,5,6,7.</w:t>
      </w:r>
    </w:p>
    <w:p w:rsidR="00E5489A" w:rsidRPr="00E5489A" w:rsidRDefault="00E5489A" w:rsidP="00E5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5489A" w:rsidRDefault="00E5489A" w:rsidP="00E5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489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Környezet </w:t>
      </w:r>
      <w:proofErr w:type="spellStart"/>
      <w:r w:rsidRPr="00E5489A">
        <w:rPr>
          <w:rFonts w:ascii="Times New Roman" w:eastAsia="Times New Roman" w:hAnsi="Times New Roman" w:cs="Times New Roman"/>
          <w:sz w:val="24"/>
          <w:szCs w:val="24"/>
          <w:lang w:eastAsia="hu-HU"/>
        </w:rPr>
        <w:t>tk</w:t>
      </w:r>
      <w:proofErr w:type="spellEnd"/>
      <w:r w:rsidRPr="00E5489A">
        <w:rPr>
          <w:rFonts w:ascii="Times New Roman" w:eastAsia="Times New Roman" w:hAnsi="Times New Roman" w:cs="Times New Roman"/>
          <w:sz w:val="24"/>
          <w:szCs w:val="24"/>
          <w:lang w:eastAsia="hu-HU"/>
        </w:rPr>
        <w:t>: 52-53.o. mf: 33</w:t>
      </w:r>
      <w:proofErr w:type="gramStart"/>
      <w:r w:rsidRPr="00E5489A">
        <w:rPr>
          <w:rFonts w:ascii="Times New Roman" w:eastAsia="Times New Roman" w:hAnsi="Times New Roman" w:cs="Times New Roman"/>
          <w:sz w:val="24"/>
          <w:szCs w:val="24"/>
          <w:lang w:eastAsia="hu-HU"/>
        </w:rPr>
        <w:t>.o.</w:t>
      </w:r>
      <w:proofErr w:type="gramEnd"/>
    </w:p>
    <w:p w:rsidR="00E5489A" w:rsidRPr="00E5489A" w:rsidRDefault="00E5489A" w:rsidP="00E5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5489A" w:rsidRPr="00E5489A" w:rsidRDefault="00E5489A" w:rsidP="00E5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489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Etika: </w:t>
      </w:r>
      <w:proofErr w:type="spellStart"/>
      <w:r w:rsidRPr="00E5489A">
        <w:rPr>
          <w:rFonts w:ascii="Times New Roman" w:eastAsia="Times New Roman" w:hAnsi="Times New Roman" w:cs="Times New Roman"/>
          <w:sz w:val="24"/>
          <w:szCs w:val="24"/>
          <w:lang w:eastAsia="hu-HU"/>
        </w:rPr>
        <w:t>tk</w:t>
      </w:r>
      <w:proofErr w:type="spellEnd"/>
      <w:r w:rsidRPr="00E5489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65-66-67. o. </w:t>
      </w:r>
    </w:p>
    <w:p w:rsidR="00E5489A" w:rsidRPr="00E5489A" w:rsidRDefault="00E5489A" w:rsidP="00E5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5489A" w:rsidRDefault="00E5489A" w:rsidP="00E5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489A">
        <w:rPr>
          <w:rFonts w:ascii="Times New Roman" w:eastAsia="Times New Roman" w:hAnsi="Times New Roman" w:cs="Times New Roman"/>
          <w:sz w:val="24"/>
          <w:szCs w:val="24"/>
          <w:lang w:eastAsia="hu-HU"/>
        </w:rPr>
        <w:t>Technika: hajtogatás</w:t>
      </w:r>
      <w:hyperlink r:id="rId19" w:tgtFrame="_blank" w:history="1">
        <w:r w:rsidRPr="00E548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https://www.youtube.com/watch?v=RLt4XUunNxM</w:t>
        </w:r>
      </w:hyperlink>
    </w:p>
    <w:p w:rsidR="00E5489A" w:rsidRDefault="00E5489A" w:rsidP="00E5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5489A" w:rsidRPr="00E5489A" w:rsidRDefault="00E5489A" w:rsidP="00E5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14475" cy="3028950"/>
            <wp:effectExtent l="0" t="0" r="952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zív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9A" w:rsidRPr="006E5CEC" w:rsidRDefault="00E5489A" w:rsidP="00937AA7">
      <w:pPr>
        <w:rPr>
          <w:b/>
          <w:sz w:val="24"/>
        </w:rPr>
      </w:pPr>
    </w:p>
    <w:p w:rsidR="0022460B" w:rsidRDefault="0022460B" w:rsidP="00937AA7">
      <w:pPr>
        <w:rPr>
          <w:sz w:val="24"/>
        </w:rPr>
      </w:pPr>
    </w:p>
    <w:p w:rsidR="0022460B" w:rsidRDefault="0022460B" w:rsidP="00937AA7">
      <w:pPr>
        <w:rPr>
          <w:sz w:val="24"/>
        </w:rPr>
      </w:pPr>
    </w:p>
    <w:p w:rsidR="0022460B" w:rsidRPr="00937AA7" w:rsidRDefault="0022460B" w:rsidP="00937AA7">
      <w:pPr>
        <w:rPr>
          <w:sz w:val="24"/>
        </w:rPr>
      </w:pPr>
    </w:p>
    <w:sectPr w:rsidR="0022460B" w:rsidRPr="00937A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AA7"/>
    <w:rsid w:val="00037C21"/>
    <w:rsid w:val="0022460B"/>
    <w:rsid w:val="006E5CEC"/>
    <w:rsid w:val="00713617"/>
    <w:rsid w:val="00780E88"/>
    <w:rsid w:val="007A126E"/>
    <w:rsid w:val="008667A9"/>
    <w:rsid w:val="00937AA7"/>
    <w:rsid w:val="00CF7F9A"/>
    <w:rsid w:val="00E5489A"/>
    <w:rsid w:val="00F669DA"/>
    <w:rsid w:val="00FB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E6BA56-32CC-4DF0-B2B1-69117DA8F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937AA7"/>
    <w:rPr>
      <w:b/>
      <w:bCs/>
    </w:rPr>
  </w:style>
  <w:style w:type="paragraph" w:styleId="NormlWeb">
    <w:name w:val="Normal (Web)"/>
    <w:basedOn w:val="Norml"/>
    <w:uiPriority w:val="99"/>
    <w:semiHidden/>
    <w:unhideWhenUsed/>
    <w:rsid w:val="0093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937AA7"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rsid w:val="00E548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7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hyperlink" Target="https://www.youtube.com/watch?v=RLt4XUunNxM&amp;fbclid=IwAR0iP9uDKYVuqBljrlpULDtAZGVJ6qj5BQqd1-mUBWvNW3Zo_T9WpF6fbxY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380</Words>
  <Characters>2623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Gécziné Egréder Viktória Ágnes</dc:creator>
  <cp:keywords/>
  <dc:description/>
  <cp:lastModifiedBy>Cseresznyés Géza</cp:lastModifiedBy>
  <cp:revision>2</cp:revision>
  <dcterms:created xsi:type="dcterms:W3CDTF">2020-04-20T07:19:00Z</dcterms:created>
  <dcterms:modified xsi:type="dcterms:W3CDTF">2020-04-20T07:19:00Z</dcterms:modified>
</cp:coreProperties>
</file>